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41" w:rsidRPr="002F4EBA" w:rsidRDefault="00942041" w:rsidP="00942041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-476462</wp:posOffset>
            </wp:positionH>
            <wp:positionV relativeFrom="paragraph">
              <wp:posOffset>-237702</wp:posOffset>
            </wp:positionV>
            <wp:extent cx="1225550" cy="1235710"/>
            <wp:effectExtent l="19050" t="0" r="0" b="0"/>
            <wp:wrapNone/>
            <wp:docPr id="1" name="Рисунок 1" descr="C:\Users\старший воспит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«Солнышко» села Шипуново </w:t>
      </w:r>
      <w:proofErr w:type="spellStart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Шипуновского</w:t>
      </w:r>
      <w:proofErr w:type="spellEnd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1" w:rsidRPr="00942041" w:rsidRDefault="00942041" w:rsidP="009420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2041">
        <w:rPr>
          <w:rFonts w:ascii="Times New Roman" w:hAnsi="Times New Roman" w:cs="Times New Roman"/>
          <w:b/>
          <w:sz w:val="44"/>
          <w:szCs w:val="44"/>
        </w:rPr>
        <w:t>Сценарий развлечения по ПДД в старшей группе</w:t>
      </w: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5940425" cy="3028950"/>
            <wp:effectExtent l="19050" t="0" r="3175" b="0"/>
            <wp:wrapNone/>
            <wp:docPr id="61" name="Рисунок 61" descr="http://static.mvd.ru/upload/site49/document_news/25blBunLtakXflPka-I_0jQcEEUGS3yQz9Gq0CoIbdg4o2RO8T2cqCe24fd5YM2RjtCgxkfd9F3zTuXICMXbX_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tatic.mvd.ru/upload/site49/document_news/25blBunLtakXflPka-I_0jQcEEUGS3yQz9Gq0CoIbdg4o2RO8T2cqCe24fd5YM2RjtCgxkfd9F3zTuXICMXbX_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41" w:rsidRPr="00942041" w:rsidRDefault="00942041" w:rsidP="00942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Шипуново,  2023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04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Формировать у детей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2041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0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. уточнить и закрепить знания детьми правил дорожного движения;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закрепить умение называть знакомые дорожные знаки, сигналы светофора; развивать наблюдательность, быстроту;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воспитывать внимание, сострадание, желание помочь тем, кто не знает правила дорожного движения,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вырабатывать навыки осознанного поведения на улице и использования правил дорожного движения 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04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Полицейская фуражка, светофор, дорожные знаки, карточки с цветовыми сигналами светофора, атрибуты к игре «цветные автомобили».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41">
        <w:rPr>
          <w:rFonts w:ascii="Times New Roman" w:hAnsi="Times New Roman" w:cs="Times New Roman"/>
          <w:sz w:val="28"/>
          <w:szCs w:val="28"/>
        </w:rPr>
        <w:t>Предварительная работа: знакомство с дорожными знаками, чтение художественной литературы по теме, разучивание стихов с детьми, загадывание загадок о транспорте, рассматривание альбома «Виды транспорта», наблюдение за проезжей частью, за светофором, наблюдение за поведением пешеходов, дидактическая игра лото «Дорожные знаки», игры с макетами «Город», подвижные игры «Красный, желтый, зеленый», «Цветные автомобили», сюжетно-ролевые игры «Мы шоферы», «Поездка в автобусе».</w:t>
      </w:r>
      <w:proofErr w:type="gramEnd"/>
    </w:p>
    <w:p w:rsidR="00942041" w:rsidRDefault="00942041" w:rsidP="00942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041" w:rsidRPr="00942041" w:rsidRDefault="00942041" w:rsidP="00942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4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41">
        <w:rPr>
          <w:rFonts w:ascii="Times New Roman" w:hAnsi="Times New Roman" w:cs="Times New Roman"/>
          <w:sz w:val="28"/>
          <w:szCs w:val="28"/>
        </w:rPr>
        <w:t>Дорогие дети, сегодня мы встретились, чтобы поговорить об очень важном - о правилах дорожного движения.</w:t>
      </w:r>
      <w:proofErr w:type="gramEnd"/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Мы живем с вами в красивом селе с широкими улицами, по которым движется много легковых и грузовых автомобилей, автобусов. И никто никому не мешает. Это потому, что есть строгие правила для водителей автомобилей и пешеходов. О них мы сегодня и поговорим.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Правил дорожных много на свете (говорят дети хором)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Знать их обязан и взрослый, и дети.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Надо нам правила все уважать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Их выполнять и не нарушать.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Звучит музыка и появляется «Баба Яга».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Летела я в ступе над вашим селом. Ступа сломалась, мне пришлось приземлиться и идти пешком домой в лес через ваше село. Пыталась я перейти дорогу, но меня полицейский остановил: «Как вам, бабушка, не стыдно! Из-за вас может произойти авария. Разве вы не знаете, что дорогу нужно переходить на перекрёстке, там, где есть или светофор, или «зебра». Что мне, зебру с собой водить, уложить на дорогу и по ней ходить? Заставил меня этот инспектор какие-то правила дорожного движения учить. Что это за правила такие? И что это за чучело трёхглазое? (показывает на светофор). У нас в сказочном лесу такой штуки нет!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Ведущий: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Ничего ты Баба Яга не знаешь!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я ж в лесу всю жизнь жила – где ж мне знать какие-то светофоры да зебры, да еще и правила дорожные.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Ведущий:</w:t>
      </w:r>
    </w:p>
    <w:p w:rsid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А ты оставайся с нами – многое узнаешь. 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942041">
        <w:rPr>
          <w:rFonts w:ascii="Times New Roman" w:hAnsi="Times New Roman" w:cs="Times New Roman"/>
          <w:sz w:val="28"/>
          <w:szCs w:val="28"/>
        </w:rPr>
        <w:t>А сейчас мы проверим, как вы знаете правила светофорных наук.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Я раздам каждому из вас карточки с цветовыми сигналами такими же, как у светофора. Я буду загадывать вам загадки, а вы должны подумать и поднять ту карточку, о которой говорится в загадке.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1. Этот свет нам говорит: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Стой, опасно, путь закрыт! (красный)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2. Что за свет вспыхнул впереди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Скажет он: «Препятствий нет!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Смело в путь иди! (зелёный)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3. Если этот свет в окошке,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Подожди ещё немножко.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Подожди ещё чуть-чуть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Будет вновь свободен путь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ёлтый)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4. Перекрёсток оживился,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Стал свободен переход,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Смело двигайся вперёд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елёный)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5. Этот свет означае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хода нет!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Стоп, машина, стоп, шофёр,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Тормози скорей мотор! (красный)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6. Свет мигнул и говорит: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«Ехать можно, путь открыт!» (зелёный)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942041">
        <w:rPr>
          <w:rFonts w:ascii="Times New Roman" w:hAnsi="Times New Roman" w:cs="Times New Roman"/>
          <w:sz w:val="28"/>
          <w:szCs w:val="28"/>
        </w:rPr>
        <w:t>Молодцы! Вы справились с заданием. Никто не ошибся. Я надеюсь, что на улице вы будете так же внимательно следить за сигналами светофора.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Ребята, а вы стихи про дорожные знаки знаете? А как вести себя на дороге?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Всем ребятам умным ясно: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Где дорога – там опасно!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Отыщи-ка, пешеход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Чёрно-белый переход!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Не горит зелёный свет?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Светофора вовсе нет?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Что такое? Как же так?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Посмотри на синий знак.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Человечек в нём идёт?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Значит – это переход.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У дороги смирно встань,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Не беги, не хулигань,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Маму за руку бери,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lastRenderedPageBreak/>
        <w:t>Вправо-влево посмотри!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Приглашает переход: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Проходи по мне вперёд!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Теперь я все сигналы светофора выучила. Я куплю себе машину и буду ездить на ней, у меня ступа все равно сломалась.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Подожди, Баба Яга. Чтобы на машине ездить надо выучить правила дорожного движения и сдать на права.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Чего-чего? Ты говори, да не заговаривайся. Нашла, понимаешь, 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ученую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! Я еще хоть куда! Дайте мне какое-нибудь задание!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Pr="00942041">
        <w:rPr>
          <w:rFonts w:ascii="Times New Roman" w:hAnsi="Times New Roman" w:cs="Times New Roman"/>
          <w:sz w:val="28"/>
          <w:szCs w:val="28"/>
        </w:rPr>
        <w:t xml:space="preserve"> Ребята давайте поиграем в игру «Слушай и запоминай». И ты Баба Яга вставай вместе с нами.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Ход игры: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Дети встают в круг. Ведущий (инспектор) стоит в кругу. Он бросает мяч ребенку или взрослому с вопросом. Ребенок ловит мяч, отвечает на вопрос и бросает мяч обратно к ведущему.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Вопросы к игре: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1. Где нужно переходить улицу? (по пешеходному переходу)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2. Как называется дорога для пешеходов? (тротуар)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3. Как называется дорога для автомобилей? (проезжая часть)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4. Что нужно делать на красный и желтый сигнал светофора? (стоять)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5. Что нужно делать на зеленый сигнал светофора? (переходить дорогу)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6. Какие автомобили могут ехать на любой сигнал светофора? (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спец машины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7. Где нужно ждать автобус? (на остановке)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8. Какой знак висит недалеко от школ и детских садов? (осторожно, дети)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9. Как надо вести себя в общественном транспорте? (не кричать, не бегать, не высовывать голову в окна)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10. Можно ли играть на проезжей части? (нет)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11. Где можно играть детям? (на площадке)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42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9420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олодцы ребята!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пожалуйста, если сломался светофор, кто может регулировать движения машин?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Дети: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Регулировщик.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>Сегодня мы поиграем в игру «Цветные автомобили»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0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все. Я сигналы светофора и выучила, сейчас могу и машину купить.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42041">
        <w:rPr>
          <w:rFonts w:ascii="Times New Roman" w:hAnsi="Times New Roman" w:cs="Times New Roman"/>
          <w:sz w:val="28"/>
          <w:szCs w:val="28"/>
        </w:rPr>
        <w:t>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Подожди, Баба Яга. Чтобы водить машину надо еще дорожные знаки выучить.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Надоели вы мне. Пойду я лучше в карты поиграю. Зашла я в ближний магазин, попросила карты, а продавщица дала мне вот такие интересные </w:t>
      </w:r>
      <w:r w:rsidRPr="00942041">
        <w:rPr>
          <w:rFonts w:ascii="Times New Roman" w:hAnsi="Times New Roman" w:cs="Times New Roman"/>
          <w:sz w:val="28"/>
          <w:szCs w:val="28"/>
        </w:rPr>
        <w:lastRenderedPageBreak/>
        <w:t>карты. (Показывает большие «карты» с изображением дорожных знаков) Я смотрю, что в них не очень-то поиграешь. Может, вы мне расскажите, что они обозначают?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42041">
        <w:rPr>
          <w:rFonts w:ascii="Times New Roman" w:hAnsi="Times New Roman" w:cs="Times New Roman"/>
          <w:sz w:val="28"/>
          <w:szCs w:val="28"/>
        </w:rPr>
        <w:t>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А давайте мы 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что это за карты. Это Баба Яга, дорожные знаки. А чтобы тебя с ними познакомить мы сейчас проведем конкурс.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«Назови знак»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42041">
        <w:rPr>
          <w:rFonts w:ascii="Times New Roman" w:hAnsi="Times New Roman" w:cs="Times New Roman"/>
          <w:sz w:val="28"/>
          <w:szCs w:val="28"/>
        </w:rPr>
        <w:t xml:space="preserve"> показывает знаки, а дети и называют их.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Я хочу спросить про знак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Со всех ног бегут куда-то. («Дети»)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Землю роет человек,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Почему проезда нет?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Иль старинные монеты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 сундуке большом лежат? («Дорожные работы»)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Этот знак такого рода: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Он на страже пешехода. («Пешеходный переход»)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У посадочной площадки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Пассажиры транспорт ждут.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Установленный порядок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Нарушать нельзя и тут. («Автобусная остановка»)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Мама с папою в тревоге,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Заболел сынок в дороге.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Чтобы срочно полечиться,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Им нужна быстрей (больница). («Пункт медицинской помощи»)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Это что за чудо – </w:t>
      </w:r>
      <w:proofErr w:type="spellStart"/>
      <w:r w:rsidRPr="00942041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942041">
        <w:rPr>
          <w:rFonts w:ascii="Times New Roman" w:hAnsi="Times New Roman" w:cs="Times New Roman"/>
          <w:sz w:val="28"/>
          <w:szCs w:val="28"/>
        </w:rPr>
        <w:t>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Два горба, как у верблюда?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Треугольный это знак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Называется он как? (Неровная дорога)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 дождь и ясную погоду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Здесь не ходят пешеходы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Говорит им знак одно –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Вам ходить запрещено! (Движение пешеходов запрещено)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 этом месте круглый год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Совершают разворот. (Место для разворота)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Коль водитель вышел весь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Ставит он машину здесь.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Чтоб не 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нужная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Не мешала никому. (Место стоянки)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Ты смелей иди вперед,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Трусишь ты напрасно.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Знай, что этот переход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Самый безопасный. (Подземный переход)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Если видишь этот знак.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Значит, он не просто так.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Чтобы не было проблем,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Уступи дорогу всем. (Уступи дорогу)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***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Если ты устал в дороге,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Если ехать далеко,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Отдохни шофер немного,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Место здесь отведено. (Место отдыха)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Ведущий: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Молодцы! Все знаки правильно назвали.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42041">
        <w:rPr>
          <w:rFonts w:ascii="Times New Roman" w:hAnsi="Times New Roman" w:cs="Times New Roman"/>
          <w:sz w:val="28"/>
          <w:szCs w:val="28"/>
        </w:rPr>
        <w:t>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А это игра на внимание: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Игра "Это я, это я, это все мои друзья"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 xml:space="preserve">• Кто из Вас идет вперед, только </w:t>
      </w:r>
      <w:proofErr w:type="gramStart"/>
      <w:r w:rsidRPr="0094204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42041">
        <w:rPr>
          <w:rFonts w:ascii="Times New Roman" w:hAnsi="Times New Roman" w:cs="Times New Roman"/>
          <w:sz w:val="28"/>
          <w:szCs w:val="28"/>
        </w:rPr>
        <w:t xml:space="preserve"> где переход?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Кто из вас несется скоро, что не видит светофора? (надо молчать)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Кто из вас, идя домой, держит путь по мостовой? (надо молчать)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• Знает кто, что красный свет означает - "хода нет"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Ребята, вы молодцы!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Инспектор ДПС: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Да, Баба Яга, я с тобой согласен, наши дети действительно молодцы. Они хорошо усвоили все правила движения и знают все дорожные знаки. И тебя мы сегодня многому научили, правда?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Баба Яга:</w:t>
      </w:r>
    </w:p>
    <w:p w:rsidR="00942041" w:rsidRPr="00942041" w:rsidRDefault="00942041" w:rsidP="0094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41">
        <w:rPr>
          <w:rFonts w:ascii="Times New Roman" w:hAnsi="Times New Roman" w:cs="Times New Roman"/>
          <w:sz w:val="28"/>
          <w:szCs w:val="28"/>
        </w:rPr>
        <w:t>Спасибо Ва</w:t>
      </w:r>
      <w:r>
        <w:rPr>
          <w:rFonts w:ascii="Times New Roman" w:hAnsi="Times New Roman" w:cs="Times New Roman"/>
          <w:sz w:val="28"/>
          <w:szCs w:val="28"/>
        </w:rPr>
        <w:t>м ребята.</w:t>
      </w:r>
    </w:p>
    <w:p w:rsidR="00A05FD4" w:rsidRDefault="00942041" w:rsidP="00942041">
      <w:r>
        <w:rPr>
          <w:rFonts w:ascii="Times New Roman" w:hAnsi="Times New Roman" w:cs="Times New Roman"/>
          <w:sz w:val="28"/>
          <w:szCs w:val="28"/>
        </w:rPr>
        <w:t>Баба Яга вручает детям подарок.</w:t>
      </w:r>
    </w:p>
    <w:sectPr w:rsidR="00A05FD4" w:rsidSect="00A0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3B7"/>
    <w:multiLevelType w:val="multilevel"/>
    <w:tmpl w:val="04BA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42041"/>
    <w:rsid w:val="00942041"/>
    <w:rsid w:val="00A0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4"/>
  </w:style>
  <w:style w:type="paragraph" w:styleId="2">
    <w:name w:val="heading 2"/>
    <w:basedOn w:val="a"/>
    <w:link w:val="20"/>
    <w:uiPriority w:val="9"/>
    <w:qFormat/>
    <w:rsid w:val="00942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041"/>
    <w:rPr>
      <w:b/>
      <w:bCs/>
    </w:rPr>
  </w:style>
  <w:style w:type="character" w:styleId="a5">
    <w:name w:val="Hyperlink"/>
    <w:basedOn w:val="a0"/>
    <w:uiPriority w:val="99"/>
    <w:unhideWhenUsed/>
    <w:rsid w:val="009420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1225</Words>
  <Characters>6985</Characters>
  <Application>Microsoft Office Word</Application>
  <DocSecurity>0</DocSecurity>
  <Lines>58</Lines>
  <Paragraphs>16</Paragraphs>
  <ScaleCrop>false</ScaleCrop>
  <Company>Grizli777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2023-10-09T08:19:00Z</dcterms:created>
  <dcterms:modified xsi:type="dcterms:W3CDTF">2023-10-09T08:31:00Z</dcterms:modified>
</cp:coreProperties>
</file>